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91" w:rsidRPr="009B0161" w:rsidRDefault="009B01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0161">
        <w:rPr>
          <w:rFonts w:ascii="Times New Roman" w:hAnsi="Times New Roman" w:cs="Times New Roman"/>
          <w:sz w:val="28"/>
          <w:szCs w:val="28"/>
          <w:u w:val="single"/>
        </w:rPr>
        <w:t xml:space="preserve">Анализ выполнение ЕГЭ в 2022-2023 </w:t>
      </w:r>
      <w:r w:rsidR="00B4683A">
        <w:rPr>
          <w:rFonts w:ascii="Times New Roman" w:hAnsi="Times New Roman" w:cs="Times New Roman"/>
          <w:sz w:val="28"/>
          <w:szCs w:val="28"/>
          <w:u w:val="single"/>
        </w:rPr>
        <w:t xml:space="preserve">учебном </w:t>
      </w:r>
      <w:r w:rsidRPr="009B0161">
        <w:rPr>
          <w:rFonts w:ascii="Times New Roman" w:hAnsi="Times New Roman" w:cs="Times New Roman"/>
          <w:sz w:val="28"/>
          <w:szCs w:val="28"/>
          <w:u w:val="single"/>
        </w:rPr>
        <w:t>году по номерам и уровню сложности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1276"/>
        <w:gridCol w:w="1241"/>
      </w:tblGrid>
      <w:tr w:rsidR="006A7B5C" w:rsidRPr="000B2276" w:rsidTr="006A7B5C">
        <w:tc>
          <w:tcPr>
            <w:tcW w:w="1242" w:type="dxa"/>
          </w:tcPr>
          <w:p w:rsidR="006A7B5C" w:rsidRPr="000B2276" w:rsidRDefault="00DA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6A7B5C" w:rsidRPr="00DA686E" w:rsidRDefault="00DA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6E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276" w:type="dxa"/>
          </w:tcPr>
          <w:p w:rsidR="006A7B5C" w:rsidRPr="00DA686E" w:rsidRDefault="00DA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6E">
              <w:rPr>
                <w:rFonts w:ascii="Times New Roman" w:hAnsi="Times New Roman" w:cs="Times New Roman"/>
              </w:rPr>
              <w:t>Уровень сложности задания</w:t>
            </w:r>
          </w:p>
        </w:tc>
        <w:tc>
          <w:tcPr>
            <w:tcW w:w="1241" w:type="dxa"/>
          </w:tcPr>
          <w:p w:rsidR="006A7B5C" w:rsidRPr="000B2276" w:rsidRDefault="000B2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движение, равноускоренное прямолинейное движение, движение по окружности</w:t>
            </w:r>
          </w:p>
        </w:tc>
        <w:tc>
          <w:tcPr>
            <w:tcW w:w="1276" w:type="dxa"/>
          </w:tcPr>
          <w:p w:rsidR="00990CB0" w:rsidRPr="000B2276" w:rsidRDefault="0099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импульса, кинетическая и потенциальные энергии, работа и мощность силы, закон сохранения механической энергии</w:t>
            </w:r>
          </w:p>
        </w:tc>
        <w:tc>
          <w:tcPr>
            <w:tcW w:w="1276" w:type="dxa"/>
          </w:tcPr>
          <w:p w:rsidR="00990CB0" w:rsidRPr="000B2276" w:rsidRDefault="0099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  <w:r w:rsidR="00926A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9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Законы Ньютона, закон всемирного тяготения, закон Гука, сила 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Колебания</w:t>
            </w:r>
          </w:p>
        </w:tc>
        <w:tc>
          <w:tcPr>
            <w:tcW w:w="1276" w:type="dxa"/>
          </w:tcPr>
          <w:p w:rsidR="00990CB0" w:rsidRPr="000B2276" w:rsidRDefault="0099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841598">
            <w:pPr>
              <w:tabs>
                <w:tab w:val="left" w:pos="1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Условие равновесия твёрдого тела, закон Паскаля, сила Архимеда, математический и пружинный маятники, механические волны, звук</w:t>
            </w:r>
          </w:p>
        </w:tc>
        <w:tc>
          <w:tcPr>
            <w:tcW w:w="1276" w:type="dxa"/>
          </w:tcPr>
          <w:p w:rsidR="00990CB0" w:rsidRPr="000B2276" w:rsidRDefault="0099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  <w:r w:rsidR="00A079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A7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Механика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1276" w:type="dxa"/>
          </w:tcPr>
          <w:p w:rsidR="00990CB0" w:rsidRPr="000B2276" w:rsidRDefault="0099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  <w:r w:rsidR="00A079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3A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Механика 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276" w:type="dxa"/>
          </w:tcPr>
          <w:p w:rsidR="00990CB0" w:rsidRPr="000B2276" w:rsidRDefault="0099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05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– </w:t>
            </w:r>
            <w:proofErr w:type="spellStart"/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0B2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</w:p>
        </w:tc>
        <w:tc>
          <w:tcPr>
            <w:tcW w:w="1276" w:type="dxa"/>
          </w:tcPr>
          <w:p w:rsidR="00990CB0" w:rsidRPr="000B2276" w:rsidRDefault="0099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B2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 воздуха, количество теплоты</w:t>
            </w:r>
          </w:p>
        </w:tc>
        <w:tc>
          <w:tcPr>
            <w:tcW w:w="1276" w:type="dxa"/>
          </w:tcPr>
          <w:p w:rsidR="00990CB0" w:rsidRPr="000B2276" w:rsidRDefault="0099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BC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термодинамике, первый закон термодинамики, КПД тепловой машины</w:t>
            </w:r>
          </w:p>
        </w:tc>
        <w:tc>
          <w:tcPr>
            <w:tcW w:w="1276" w:type="dxa"/>
          </w:tcPr>
          <w:p w:rsidR="00990CB0" w:rsidRPr="000B2276" w:rsidRDefault="0099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5958F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МКТ, термодинамика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1276" w:type="dxa"/>
          </w:tcPr>
          <w:p w:rsidR="00990CB0" w:rsidRPr="000B2276" w:rsidRDefault="0099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  <w:r w:rsidR="00A079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F1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МКТ, термодинамика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276" w:type="dxa"/>
          </w:tcPr>
          <w:p w:rsidR="00990CB0" w:rsidRPr="000B2276" w:rsidRDefault="0099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  <w:r w:rsidR="00A079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BC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 – Ленца</w:t>
            </w:r>
          </w:p>
        </w:tc>
        <w:tc>
          <w:tcPr>
            <w:tcW w:w="1276" w:type="dxa"/>
          </w:tcPr>
          <w:p w:rsidR="00990CB0" w:rsidRPr="000B2276" w:rsidRDefault="00990CB0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52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Электродинамика (изменение физических величин в процессах)</w:t>
            </w:r>
          </w:p>
        </w:tc>
        <w:tc>
          <w:tcPr>
            <w:tcW w:w="1276" w:type="dxa"/>
          </w:tcPr>
          <w:p w:rsidR="00990CB0" w:rsidRPr="000B2276" w:rsidRDefault="00990CB0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EA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w:t>
            </w:r>
          </w:p>
        </w:tc>
        <w:tc>
          <w:tcPr>
            <w:tcW w:w="1276" w:type="dxa"/>
          </w:tcPr>
          <w:p w:rsidR="00990CB0" w:rsidRPr="000B2276" w:rsidRDefault="00990CB0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  <w:r w:rsidR="00A079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1D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Электродинамика (объяснение явлений; интерпретация результатов опытов, представленных в </w:t>
            </w:r>
            <w:r w:rsidRPr="000B2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таблицы или графиков)</w:t>
            </w:r>
          </w:p>
        </w:tc>
        <w:tc>
          <w:tcPr>
            <w:tcW w:w="1276" w:type="dxa"/>
          </w:tcPr>
          <w:p w:rsidR="00990CB0" w:rsidRPr="000B2276" w:rsidRDefault="00990CB0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CD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Электродинамика и основы установление соответствия между графиками и физическими величинами, между физическими величинами и формулами)</w:t>
            </w:r>
            <w:proofErr w:type="gramEnd"/>
          </w:p>
        </w:tc>
        <w:tc>
          <w:tcPr>
            <w:tcW w:w="1276" w:type="dxa"/>
          </w:tcPr>
          <w:p w:rsidR="00990CB0" w:rsidRPr="000B2276" w:rsidRDefault="00990CB0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C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Оптика </w:t>
            </w:r>
          </w:p>
        </w:tc>
        <w:tc>
          <w:tcPr>
            <w:tcW w:w="1276" w:type="dxa"/>
          </w:tcPr>
          <w:p w:rsidR="00990CB0" w:rsidRPr="000B2276" w:rsidRDefault="00990CB0" w:rsidP="00C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E6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Механика – квантовая физика (методы научного познания)</w:t>
            </w:r>
          </w:p>
        </w:tc>
        <w:tc>
          <w:tcPr>
            <w:tcW w:w="1276" w:type="dxa"/>
          </w:tcPr>
          <w:p w:rsidR="00990CB0" w:rsidRPr="000B2276" w:rsidRDefault="00990CB0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43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Квантовая физика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276" w:type="dxa"/>
          </w:tcPr>
          <w:p w:rsidR="00990CB0" w:rsidRPr="000B2276" w:rsidRDefault="00990CB0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FF0DE2" w:rsidRDefault="00990CB0" w:rsidP="00FF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2">
              <w:rPr>
                <w:rFonts w:ascii="Times New Roman" w:hAnsi="Times New Roman" w:cs="Times New Roman"/>
                <w:sz w:val="24"/>
                <w:szCs w:val="24"/>
              </w:rPr>
              <w:t>Применять при описании физических процессов и явлений величины и законы.  Применять при описании физических процессов и явлений величины и законы.  Анализировать физические процессы (явления)</w:t>
            </w:r>
          </w:p>
        </w:tc>
        <w:tc>
          <w:tcPr>
            <w:tcW w:w="1276" w:type="dxa"/>
          </w:tcPr>
          <w:p w:rsidR="00990CB0" w:rsidRPr="000B2276" w:rsidRDefault="00990CB0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97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Механика (изменение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величин в процессах,</w:t>
            </w: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276" w:type="dxa"/>
          </w:tcPr>
          <w:p w:rsidR="00990CB0" w:rsidRPr="000B2276" w:rsidRDefault="00990CB0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C126FB" w:rsidRDefault="00990CB0" w:rsidP="00C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F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показания измерительных приборов </w:t>
            </w:r>
          </w:p>
        </w:tc>
        <w:tc>
          <w:tcPr>
            <w:tcW w:w="1276" w:type="dxa"/>
          </w:tcPr>
          <w:p w:rsidR="00990CB0" w:rsidRPr="000B2276" w:rsidRDefault="00990CB0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C126FB" w:rsidRDefault="00990CB0" w:rsidP="00C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F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графическое представление информации </w:t>
            </w:r>
          </w:p>
        </w:tc>
        <w:tc>
          <w:tcPr>
            <w:tcW w:w="1276" w:type="dxa"/>
          </w:tcPr>
          <w:p w:rsidR="00990CB0" w:rsidRPr="000B2276" w:rsidRDefault="00990CB0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990CB0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качественные задачи, использующие типовые учебные ситуации с явно заданными физическими моделями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моделями</w:t>
            </w:r>
            <w:proofErr w:type="spellEnd"/>
            <w:proofErr w:type="gramEnd"/>
          </w:p>
        </w:tc>
        <w:tc>
          <w:tcPr>
            <w:tcW w:w="1276" w:type="dxa"/>
          </w:tcPr>
          <w:p w:rsidR="00990CB0" w:rsidRPr="000B2276" w:rsidRDefault="00990CB0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1" w:type="dxa"/>
          </w:tcPr>
          <w:p w:rsidR="00990CB0" w:rsidRPr="00850EC8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24,24</w:t>
            </w:r>
            <w:r w:rsidRPr="00850EC8">
              <w:rPr>
                <w:sz w:val="24"/>
                <w:szCs w:val="24"/>
              </w:rPr>
              <w:t>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Механика (расчётная задача)</w:t>
            </w:r>
          </w:p>
        </w:tc>
        <w:tc>
          <w:tcPr>
            <w:tcW w:w="1276" w:type="dxa"/>
          </w:tcPr>
          <w:p w:rsidR="00990CB0" w:rsidRPr="000B2276" w:rsidRDefault="00990CB0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1" w:type="dxa"/>
          </w:tcPr>
          <w:p w:rsidR="00990CB0" w:rsidRPr="00850EC8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>
              <w:t>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6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Электродинамика, квантовая физика (расчётная задача)</w:t>
            </w:r>
          </w:p>
        </w:tc>
        <w:tc>
          <w:tcPr>
            <w:tcW w:w="1276" w:type="dxa"/>
          </w:tcPr>
          <w:p w:rsidR="00990CB0" w:rsidRPr="000B2276" w:rsidRDefault="00990CB0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1" w:type="dxa"/>
          </w:tcPr>
          <w:p w:rsidR="00990CB0" w:rsidRPr="00850EC8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>
              <w:t>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 xml:space="preserve"> (расчётная 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90CB0" w:rsidRPr="000B2276" w:rsidRDefault="00990CB0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1" w:type="dxa"/>
          </w:tcPr>
          <w:p w:rsidR="00990CB0" w:rsidRPr="00850EC8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>
              <w:t>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Электродинамика, квантовая физика (расчётная задача)</w:t>
            </w:r>
          </w:p>
        </w:tc>
        <w:tc>
          <w:tcPr>
            <w:tcW w:w="1276" w:type="dxa"/>
          </w:tcPr>
          <w:p w:rsidR="00990CB0" w:rsidRPr="000B2276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1" w:type="dxa"/>
          </w:tcPr>
          <w:p w:rsidR="00990CB0" w:rsidRPr="00850EC8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50EC8">
              <w:rPr>
                <w:sz w:val="24"/>
                <w:szCs w:val="24"/>
              </w:rPr>
              <w:t>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, квантовая физика (расчётная задача)</w:t>
            </w:r>
          </w:p>
        </w:tc>
        <w:tc>
          <w:tcPr>
            <w:tcW w:w="1276" w:type="dxa"/>
          </w:tcPr>
          <w:p w:rsidR="00990CB0" w:rsidRPr="000B2276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1" w:type="dxa"/>
          </w:tcPr>
          <w:p w:rsidR="00990CB0" w:rsidRPr="00850EC8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50EC8">
              <w:rPr>
                <w:sz w:val="24"/>
                <w:szCs w:val="24"/>
              </w:rPr>
              <w:t>%</w:t>
            </w:r>
          </w:p>
        </w:tc>
      </w:tr>
      <w:tr w:rsidR="00990CB0" w:rsidRPr="000B2276" w:rsidTr="006A7B5C">
        <w:tc>
          <w:tcPr>
            <w:tcW w:w="1242" w:type="dxa"/>
          </w:tcPr>
          <w:p w:rsidR="00990CB0" w:rsidRPr="000B2276" w:rsidRDefault="00990CB0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0CB0" w:rsidRPr="000B2276" w:rsidRDefault="00990CB0" w:rsidP="00C2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Механика, молекулярная физика (расчётная задача)</w:t>
            </w:r>
          </w:p>
        </w:tc>
        <w:tc>
          <w:tcPr>
            <w:tcW w:w="1276" w:type="dxa"/>
          </w:tcPr>
          <w:p w:rsidR="00990CB0" w:rsidRPr="000B2276" w:rsidRDefault="00990CB0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1" w:type="dxa"/>
          </w:tcPr>
          <w:p w:rsidR="00990CB0" w:rsidRPr="000B2276" w:rsidRDefault="00990CB0" w:rsidP="00CB623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>%</w:t>
            </w:r>
          </w:p>
        </w:tc>
      </w:tr>
    </w:tbl>
    <w:p w:rsidR="006A7B5C" w:rsidRPr="000B2276" w:rsidRDefault="006A7B5C">
      <w:pPr>
        <w:rPr>
          <w:rFonts w:ascii="Times New Roman" w:hAnsi="Times New Roman" w:cs="Times New Roman"/>
          <w:sz w:val="24"/>
          <w:szCs w:val="24"/>
        </w:rPr>
      </w:pPr>
    </w:p>
    <w:sectPr w:rsidR="006A7B5C" w:rsidRPr="000B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09D"/>
    <w:multiLevelType w:val="hybridMultilevel"/>
    <w:tmpl w:val="0626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BC"/>
    <w:rsid w:val="000B2276"/>
    <w:rsid w:val="00447191"/>
    <w:rsid w:val="005314BC"/>
    <w:rsid w:val="006A7B5C"/>
    <w:rsid w:val="00926A02"/>
    <w:rsid w:val="00990CB0"/>
    <w:rsid w:val="009B0161"/>
    <w:rsid w:val="00A0797A"/>
    <w:rsid w:val="00B4683A"/>
    <w:rsid w:val="00BD4637"/>
    <w:rsid w:val="00C126FB"/>
    <w:rsid w:val="00CD5F8D"/>
    <w:rsid w:val="00DA686E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2021-08-25T13:06:00Z</dcterms:created>
  <dcterms:modified xsi:type="dcterms:W3CDTF">2024-04-16T11:03:00Z</dcterms:modified>
</cp:coreProperties>
</file>